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08" w:rsidRPr="002E59E8" w:rsidRDefault="00BE6C08" w:rsidP="00BE6C08">
      <w:pPr>
        <w:tabs>
          <w:tab w:val="left" w:pos="6960"/>
          <w:tab w:val="right" w:pos="9354"/>
        </w:tabs>
        <w:spacing w:after="0" w:line="240" w:lineRule="auto"/>
        <w:ind w:left="142" w:hanging="142"/>
        <w:jc w:val="right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2E59E8">
        <w:rPr>
          <w:rFonts w:ascii="Times New Roman" w:hAnsi="Times New Roman" w:cs="Times New Roman"/>
          <w:color w:val="002060"/>
          <w:sz w:val="24"/>
          <w:szCs w:val="24"/>
          <w:lang w:val="kk-KZ"/>
        </w:rPr>
        <w:t>№7  Хромтау мектеп- гимназия</w:t>
      </w:r>
    </w:p>
    <w:p w:rsidR="00BE6C08" w:rsidRPr="002E59E8" w:rsidRDefault="00BE6C08" w:rsidP="00BE6C08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2E59E8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  Директоры</w:t>
      </w:r>
      <w:r>
        <w:rPr>
          <w:rFonts w:ascii="Times New Roman" w:hAnsi="Times New Roman" w:cs="Times New Roman"/>
          <w:color w:val="002060"/>
          <w:sz w:val="24"/>
          <w:szCs w:val="24"/>
          <w:lang w:val="kk-KZ"/>
        </w:rPr>
        <w:t>:</w:t>
      </w:r>
      <w:r w:rsidRPr="002E59E8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_________</w:t>
      </w:r>
    </w:p>
    <w:p w:rsidR="00BE6C08" w:rsidRPr="002E59E8" w:rsidRDefault="00BE6C08" w:rsidP="00BE6C08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2060"/>
          <w:sz w:val="24"/>
          <w:szCs w:val="24"/>
          <w:lang w:val="kk-KZ"/>
        </w:rPr>
        <w:t>Биржанов Р.А.</w:t>
      </w:r>
    </w:p>
    <w:p w:rsidR="00BE6C08" w:rsidRDefault="00BE6C08" w:rsidP="00BE6C08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2060"/>
          <w:sz w:val="24"/>
          <w:szCs w:val="24"/>
          <w:lang w:val="kk-KZ"/>
        </w:rPr>
        <w:t>«3</w:t>
      </w:r>
      <w:r w:rsidRPr="002E59E8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color w:val="002060"/>
          <w:sz w:val="24"/>
          <w:szCs w:val="24"/>
          <w:lang w:val="kk-KZ"/>
        </w:rPr>
        <w:t>желтоқсан  2019</w:t>
      </w:r>
      <w:r w:rsidRPr="002E59E8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ж.</w:t>
      </w:r>
    </w:p>
    <w:p w:rsidR="00BE6C08" w:rsidRPr="002E59E8" w:rsidRDefault="00BE6C08" w:rsidP="00BE6C08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BE6C08" w:rsidRPr="00BE6C08" w:rsidRDefault="00BE6C08" w:rsidP="00BE6C08">
      <w:pPr>
        <w:tabs>
          <w:tab w:val="left" w:pos="56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E6C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№7 Хромтау  мектеп-гимназиясының   "Үш тілде білім беруді ілгерілету"  </w:t>
      </w:r>
    </w:p>
    <w:p w:rsidR="00BE6C08" w:rsidRPr="00BE6C08" w:rsidRDefault="00BE6C08" w:rsidP="00BE6C08">
      <w:pPr>
        <w:tabs>
          <w:tab w:val="left" w:pos="56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E6C08">
        <w:rPr>
          <w:rFonts w:ascii="Times New Roman" w:hAnsi="Times New Roman" w:cs="Times New Roman"/>
          <w:b/>
          <w:sz w:val="24"/>
          <w:szCs w:val="24"/>
          <w:lang w:val="kk-KZ"/>
        </w:rPr>
        <w:t>жөніндегі іс-шаралар жоспары</w:t>
      </w:r>
    </w:p>
    <w:p w:rsidR="00BE6C08" w:rsidRDefault="00BE6C08" w:rsidP="00BE6C08">
      <w:pPr>
        <w:tabs>
          <w:tab w:val="left" w:pos="564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5"/>
        <w:tblW w:w="10889" w:type="dxa"/>
        <w:tblInd w:w="250" w:type="dxa"/>
        <w:tblLook w:val="04A0"/>
      </w:tblPr>
      <w:tblGrid>
        <w:gridCol w:w="561"/>
        <w:gridCol w:w="6868"/>
        <w:gridCol w:w="1668"/>
        <w:gridCol w:w="1792"/>
      </w:tblGrid>
      <w:tr w:rsidR="00BE6C08" w:rsidRPr="00BE6C08" w:rsidTr="00BE6C08">
        <w:trPr>
          <w:trHeight w:val="260"/>
        </w:trPr>
        <w:tc>
          <w:tcPr>
            <w:tcW w:w="567" w:type="dxa"/>
          </w:tcPr>
          <w:p w:rsidR="00BE6C08" w:rsidRPr="00BE6C08" w:rsidRDefault="00BE6C08" w:rsidP="00F60A2F">
            <w:pPr>
              <w:pStyle w:val="a3"/>
              <w:jc w:val="center"/>
              <w:rPr>
                <w:b/>
                <w:sz w:val="22"/>
                <w:szCs w:val="22"/>
                <w:lang w:val="kk-KZ"/>
              </w:rPr>
            </w:pPr>
            <w:r w:rsidRPr="00BE6C08">
              <w:rPr>
                <w:b/>
                <w:sz w:val="22"/>
                <w:szCs w:val="22"/>
                <w:lang w:val="kk-KZ"/>
              </w:rPr>
              <w:t>№</w:t>
            </w:r>
          </w:p>
        </w:tc>
        <w:tc>
          <w:tcPr>
            <w:tcW w:w="7088" w:type="dxa"/>
          </w:tcPr>
          <w:p w:rsidR="00BE6C08" w:rsidRPr="00BE6C08" w:rsidRDefault="00BE6C08" w:rsidP="00F60A2F">
            <w:pPr>
              <w:pStyle w:val="a3"/>
              <w:jc w:val="center"/>
              <w:rPr>
                <w:b/>
                <w:sz w:val="22"/>
                <w:szCs w:val="22"/>
                <w:lang w:val="kk-KZ"/>
              </w:rPr>
            </w:pPr>
            <w:r w:rsidRPr="00BE6C08">
              <w:rPr>
                <w:b/>
                <w:sz w:val="22"/>
                <w:szCs w:val="22"/>
                <w:lang w:val="kk-KZ"/>
              </w:rPr>
              <w:t>Іс – шараның атауы</w:t>
            </w:r>
          </w:p>
        </w:tc>
        <w:tc>
          <w:tcPr>
            <w:tcW w:w="1547" w:type="dxa"/>
          </w:tcPr>
          <w:p w:rsidR="00BE6C08" w:rsidRPr="00BE6C08" w:rsidRDefault="00BE6C08" w:rsidP="00F60A2F">
            <w:pPr>
              <w:pStyle w:val="a3"/>
              <w:jc w:val="center"/>
              <w:rPr>
                <w:b/>
                <w:sz w:val="22"/>
                <w:szCs w:val="22"/>
                <w:lang w:val="kk-KZ"/>
              </w:rPr>
            </w:pPr>
            <w:r w:rsidRPr="00BE6C08">
              <w:rPr>
                <w:b/>
                <w:sz w:val="22"/>
                <w:szCs w:val="22"/>
                <w:lang w:val="kk-KZ"/>
              </w:rPr>
              <w:t>Орындау мерзімі</w:t>
            </w:r>
          </w:p>
        </w:tc>
        <w:tc>
          <w:tcPr>
            <w:tcW w:w="1687" w:type="dxa"/>
          </w:tcPr>
          <w:p w:rsidR="00BE6C08" w:rsidRPr="00BE6C08" w:rsidRDefault="00BE6C08" w:rsidP="00F60A2F">
            <w:pPr>
              <w:pStyle w:val="a3"/>
              <w:jc w:val="center"/>
              <w:rPr>
                <w:b/>
                <w:sz w:val="22"/>
                <w:szCs w:val="22"/>
                <w:lang w:val="kk-KZ"/>
              </w:rPr>
            </w:pPr>
            <w:r w:rsidRPr="00BE6C08">
              <w:rPr>
                <w:b/>
                <w:sz w:val="22"/>
                <w:szCs w:val="22"/>
                <w:lang w:val="kk-KZ"/>
              </w:rPr>
              <w:t>Жауапты орындаушылар</w:t>
            </w:r>
          </w:p>
        </w:tc>
      </w:tr>
      <w:tr w:rsidR="00BE6C08" w:rsidRPr="00BE6C08" w:rsidTr="00BE6C08">
        <w:trPr>
          <w:trHeight w:val="260"/>
        </w:trPr>
        <w:tc>
          <w:tcPr>
            <w:tcW w:w="567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88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ҚР Мемлекеттік хатшысының 2015 жылғы 30 қазанындағы №11 өкімімен бекітілген "Үш тілде білім беруді ілгерлету іс-шаралар жоспарының" тармақтарын орындалуын қамтамасыз ету</w:t>
            </w:r>
          </w:p>
        </w:tc>
        <w:tc>
          <w:tcPr>
            <w:tcW w:w="1547" w:type="dxa"/>
          </w:tcPr>
          <w:p w:rsidR="00BE6C08" w:rsidRPr="00BE6C08" w:rsidRDefault="00BE6C08" w:rsidP="00F60A2F">
            <w:pPr>
              <w:pStyle w:val="a3"/>
              <w:jc w:val="center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Тұрақты негізде</w:t>
            </w:r>
          </w:p>
        </w:tc>
        <w:tc>
          <w:tcPr>
            <w:tcW w:w="1687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Мектеп әкімшілігі</w:t>
            </w:r>
          </w:p>
        </w:tc>
      </w:tr>
      <w:tr w:rsidR="00BE6C08" w:rsidRPr="00BE6C08" w:rsidTr="00BE6C08">
        <w:trPr>
          <w:trHeight w:val="260"/>
        </w:trPr>
        <w:tc>
          <w:tcPr>
            <w:tcW w:w="567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88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"Үш тілде білім беруді дамытудың 2015-2020 жылдарға арналған жол картасы" бағдарламасының орындалуын қамтамасыз ету</w:t>
            </w:r>
          </w:p>
        </w:tc>
        <w:tc>
          <w:tcPr>
            <w:tcW w:w="1547" w:type="dxa"/>
          </w:tcPr>
          <w:p w:rsidR="00BE6C08" w:rsidRPr="00BE6C08" w:rsidRDefault="00BE6C08" w:rsidP="00F60A2F">
            <w:pPr>
              <w:pStyle w:val="a3"/>
              <w:jc w:val="center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Тұрақты негізде</w:t>
            </w:r>
          </w:p>
        </w:tc>
        <w:tc>
          <w:tcPr>
            <w:tcW w:w="1687" w:type="dxa"/>
          </w:tcPr>
          <w:p w:rsidR="00BE6C08" w:rsidRPr="00BE6C08" w:rsidRDefault="00BE6C08" w:rsidP="00F60A2F">
            <w:pPr>
              <w:rPr>
                <w:sz w:val="22"/>
                <w:szCs w:val="22"/>
              </w:rPr>
            </w:pPr>
            <w:r w:rsidRPr="00BE6C08">
              <w:rPr>
                <w:sz w:val="22"/>
                <w:szCs w:val="22"/>
                <w:lang w:val="kk-KZ"/>
              </w:rPr>
              <w:t>Мектеп әкімшілігі</w:t>
            </w:r>
          </w:p>
        </w:tc>
      </w:tr>
      <w:tr w:rsidR="00BE6C08" w:rsidRPr="00BE6C08" w:rsidTr="00BE6C08">
        <w:trPr>
          <w:trHeight w:val="260"/>
        </w:trPr>
        <w:tc>
          <w:tcPr>
            <w:tcW w:w="567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7088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"Үш тілде білім беруді ілгерту шеңберіндегі негізгі іс-шаралар бойынша "оқиғалар қатарын" қалыптастыру" орталығын құру бойынша жұмысты ұйымдастыру</w:t>
            </w:r>
          </w:p>
        </w:tc>
        <w:tc>
          <w:tcPr>
            <w:tcW w:w="1547" w:type="dxa"/>
          </w:tcPr>
          <w:p w:rsidR="00BE6C08" w:rsidRPr="00BE6C08" w:rsidRDefault="00BE6C08" w:rsidP="00F60A2F">
            <w:pPr>
              <w:pStyle w:val="a3"/>
              <w:jc w:val="center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Тұрақты негізде</w:t>
            </w:r>
          </w:p>
        </w:tc>
        <w:tc>
          <w:tcPr>
            <w:tcW w:w="1687" w:type="dxa"/>
          </w:tcPr>
          <w:p w:rsidR="00BE6C08" w:rsidRPr="00BE6C08" w:rsidRDefault="00BE6C08" w:rsidP="00F60A2F">
            <w:pPr>
              <w:rPr>
                <w:sz w:val="22"/>
                <w:szCs w:val="22"/>
              </w:rPr>
            </w:pPr>
            <w:r w:rsidRPr="00BE6C08">
              <w:rPr>
                <w:sz w:val="22"/>
                <w:szCs w:val="22"/>
                <w:lang w:val="kk-KZ"/>
              </w:rPr>
              <w:t>Мектеп әкімшілігі</w:t>
            </w:r>
          </w:p>
        </w:tc>
      </w:tr>
      <w:tr w:rsidR="00BE6C08" w:rsidRPr="00BE6C08" w:rsidTr="00BE6C08">
        <w:trPr>
          <w:trHeight w:val="260"/>
        </w:trPr>
        <w:tc>
          <w:tcPr>
            <w:tcW w:w="567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7088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Білім беру ұйымдарында ересектерге, ата-аналарға арналған ағылшын тілін үйрену үшін бағдарламалар жасап, курстар ұйымдастыру</w:t>
            </w:r>
          </w:p>
        </w:tc>
        <w:tc>
          <w:tcPr>
            <w:tcW w:w="1547" w:type="dxa"/>
          </w:tcPr>
          <w:p w:rsidR="00BE6C08" w:rsidRPr="00BE6C08" w:rsidRDefault="00BE6C08" w:rsidP="00F60A2F">
            <w:pPr>
              <w:pStyle w:val="a3"/>
              <w:jc w:val="center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Мамыр айында аяқтау</w:t>
            </w:r>
          </w:p>
        </w:tc>
        <w:tc>
          <w:tcPr>
            <w:tcW w:w="1687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Ағылшын тілі пәні мұғалімдері</w:t>
            </w:r>
          </w:p>
        </w:tc>
      </w:tr>
      <w:tr w:rsidR="00BE6C08" w:rsidRPr="00BE6C08" w:rsidTr="00BE6C08">
        <w:trPr>
          <w:trHeight w:val="536"/>
        </w:trPr>
        <w:tc>
          <w:tcPr>
            <w:tcW w:w="567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088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Мектептер жанындағы және қосымша білім беру орталықтарында жазғы демалыс лагерінде ағылшын тілінде топтар ұйымдастыру</w:t>
            </w:r>
          </w:p>
        </w:tc>
        <w:tc>
          <w:tcPr>
            <w:tcW w:w="1547" w:type="dxa"/>
          </w:tcPr>
          <w:p w:rsidR="00BE6C08" w:rsidRPr="00BE6C08" w:rsidRDefault="00BE6C08" w:rsidP="00F60A2F">
            <w:pPr>
              <w:pStyle w:val="a3"/>
              <w:jc w:val="center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2020ж,маусым- тамыз</w:t>
            </w:r>
          </w:p>
        </w:tc>
        <w:tc>
          <w:tcPr>
            <w:tcW w:w="1687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Ағылшын тілі пәні мұғалімдері</w:t>
            </w:r>
          </w:p>
        </w:tc>
      </w:tr>
      <w:tr w:rsidR="00BE6C08" w:rsidRPr="00BE6C08" w:rsidTr="00BE6C08">
        <w:trPr>
          <w:trHeight w:val="260"/>
        </w:trPr>
        <w:tc>
          <w:tcPr>
            <w:tcW w:w="567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7088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Үш тілде білім беруді енгізудің бәсекеге қабілеттілікті арттырудың басым факторы ретіндегі өзектілігі туралы облыстық, республикалық және аудандық баспасөз БАҚ-тарда т.б жариялап орналастыруды қамтамасыз ету</w:t>
            </w:r>
          </w:p>
        </w:tc>
        <w:tc>
          <w:tcPr>
            <w:tcW w:w="1547" w:type="dxa"/>
          </w:tcPr>
          <w:p w:rsidR="00BE6C08" w:rsidRPr="00BE6C08" w:rsidRDefault="00BE6C08" w:rsidP="00F60A2F">
            <w:pPr>
              <w:pStyle w:val="a3"/>
              <w:jc w:val="center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Тұрақты негізде</w:t>
            </w:r>
          </w:p>
        </w:tc>
        <w:tc>
          <w:tcPr>
            <w:tcW w:w="1687" w:type="dxa"/>
          </w:tcPr>
          <w:p w:rsidR="00BE6C08" w:rsidRPr="00BE6C08" w:rsidRDefault="00BE6C08" w:rsidP="00F60A2F">
            <w:pPr>
              <w:rPr>
                <w:sz w:val="22"/>
                <w:szCs w:val="22"/>
              </w:rPr>
            </w:pPr>
            <w:r w:rsidRPr="00BE6C08">
              <w:rPr>
                <w:sz w:val="22"/>
                <w:szCs w:val="22"/>
                <w:lang w:val="kk-KZ"/>
              </w:rPr>
              <w:t>Мектеп әкімшілігі</w:t>
            </w:r>
          </w:p>
        </w:tc>
      </w:tr>
      <w:tr w:rsidR="00BE6C08" w:rsidRPr="00BE6C08" w:rsidTr="00BE6C08">
        <w:trPr>
          <w:trHeight w:val="260"/>
        </w:trPr>
        <w:tc>
          <w:tcPr>
            <w:tcW w:w="567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7088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Интернет қолданушылары арасында үш тілде білім беруді ілгерілету бойынша әлеуметтік желілерге бейімделген арнайы контентті құру</w:t>
            </w:r>
          </w:p>
        </w:tc>
        <w:tc>
          <w:tcPr>
            <w:tcW w:w="1547" w:type="dxa"/>
          </w:tcPr>
          <w:p w:rsidR="00BE6C08" w:rsidRPr="00BE6C08" w:rsidRDefault="00BE6C08" w:rsidP="00F60A2F">
            <w:pPr>
              <w:jc w:val="center"/>
              <w:rPr>
                <w:sz w:val="22"/>
                <w:szCs w:val="22"/>
              </w:rPr>
            </w:pPr>
            <w:r w:rsidRPr="00BE6C08">
              <w:rPr>
                <w:sz w:val="22"/>
                <w:szCs w:val="22"/>
                <w:lang w:val="kk-KZ"/>
              </w:rPr>
              <w:t>Тұрақты  негізде</w:t>
            </w:r>
          </w:p>
        </w:tc>
        <w:tc>
          <w:tcPr>
            <w:tcW w:w="1687" w:type="dxa"/>
          </w:tcPr>
          <w:p w:rsidR="00BE6C08" w:rsidRPr="00BE6C08" w:rsidRDefault="00BE6C08" w:rsidP="00F60A2F">
            <w:pPr>
              <w:rPr>
                <w:sz w:val="22"/>
                <w:szCs w:val="22"/>
              </w:rPr>
            </w:pPr>
            <w:r w:rsidRPr="00BE6C08">
              <w:rPr>
                <w:sz w:val="22"/>
                <w:szCs w:val="22"/>
                <w:lang w:val="kk-KZ"/>
              </w:rPr>
              <w:t>Мектеп әкімшілігі</w:t>
            </w:r>
          </w:p>
        </w:tc>
      </w:tr>
      <w:tr w:rsidR="00BE6C08" w:rsidRPr="00BE6C08" w:rsidTr="00BE6C08">
        <w:trPr>
          <w:trHeight w:val="260"/>
        </w:trPr>
        <w:tc>
          <w:tcPr>
            <w:tcW w:w="567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7088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Тілдерді қолдану мен дамытудың мемлекеттік бағдарламасын іске асыру барысындағы жетістіктер туралы материалдар сериясын әзірлеу және республикалық, өңірлік БАҚ-тарда орналастыру</w:t>
            </w:r>
          </w:p>
        </w:tc>
        <w:tc>
          <w:tcPr>
            <w:tcW w:w="1547" w:type="dxa"/>
          </w:tcPr>
          <w:p w:rsidR="00BE6C08" w:rsidRPr="00BE6C08" w:rsidRDefault="00BE6C08" w:rsidP="00F60A2F">
            <w:pPr>
              <w:jc w:val="center"/>
              <w:rPr>
                <w:sz w:val="22"/>
                <w:szCs w:val="22"/>
              </w:rPr>
            </w:pPr>
            <w:r w:rsidRPr="00BE6C08">
              <w:rPr>
                <w:sz w:val="22"/>
                <w:szCs w:val="22"/>
                <w:lang w:val="kk-KZ"/>
              </w:rPr>
              <w:t>Тұрақты  негізде</w:t>
            </w:r>
          </w:p>
        </w:tc>
        <w:tc>
          <w:tcPr>
            <w:tcW w:w="1687" w:type="dxa"/>
          </w:tcPr>
          <w:p w:rsidR="00BE6C08" w:rsidRPr="00BE6C08" w:rsidRDefault="00BE6C08" w:rsidP="00F60A2F">
            <w:pPr>
              <w:rPr>
                <w:sz w:val="22"/>
                <w:szCs w:val="22"/>
              </w:rPr>
            </w:pPr>
            <w:r w:rsidRPr="00BE6C08">
              <w:rPr>
                <w:sz w:val="22"/>
                <w:szCs w:val="22"/>
                <w:lang w:val="kk-KZ"/>
              </w:rPr>
              <w:t>Мектеп әкімшілігі</w:t>
            </w:r>
          </w:p>
        </w:tc>
      </w:tr>
      <w:tr w:rsidR="00BE6C08" w:rsidRPr="00BE6C08" w:rsidTr="00BE6C08">
        <w:trPr>
          <w:trHeight w:val="260"/>
        </w:trPr>
        <w:tc>
          <w:tcPr>
            <w:tcW w:w="567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7088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Қазақ,орыс және ағылшын тілдерін білудің негізінде қол жеткізген мүмкіндіктер туралы танымал республикалық және өңірлік телеарналарда насихаттау жұмыстарын ұйымдастыру</w:t>
            </w:r>
          </w:p>
        </w:tc>
        <w:tc>
          <w:tcPr>
            <w:tcW w:w="1547" w:type="dxa"/>
          </w:tcPr>
          <w:p w:rsidR="00BE6C08" w:rsidRPr="00BE6C08" w:rsidRDefault="00BE6C08" w:rsidP="00F60A2F">
            <w:pPr>
              <w:jc w:val="center"/>
              <w:rPr>
                <w:sz w:val="22"/>
                <w:szCs w:val="22"/>
              </w:rPr>
            </w:pPr>
            <w:r w:rsidRPr="00BE6C08">
              <w:rPr>
                <w:sz w:val="22"/>
                <w:szCs w:val="22"/>
                <w:lang w:val="kk-KZ"/>
              </w:rPr>
              <w:t>Тұрақты  негізде</w:t>
            </w:r>
          </w:p>
        </w:tc>
        <w:tc>
          <w:tcPr>
            <w:tcW w:w="1687" w:type="dxa"/>
          </w:tcPr>
          <w:p w:rsidR="00BE6C08" w:rsidRPr="00BE6C08" w:rsidRDefault="00BE6C08" w:rsidP="00F60A2F">
            <w:pPr>
              <w:rPr>
                <w:sz w:val="22"/>
                <w:szCs w:val="22"/>
              </w:rPr>
            </w:pPr>
            <w:r w:rsidRPr="00BE6C08">
              <w:rPr>
                <w:sz w:val="22"/>
                <w:szCs w:val="22"/>
                <w:lang w:val="kk-KZ"/>
              </w:rPr>
              <w:t>Мектеп әкімшілігі</w:t>
            </w:r>
          </w:p>
        </w:tc>
      </w:tr>
      <w:tr w:rsidR="00BE6C08" w:rsidRPr="00BE6C08" w:rsidTr="00BE6C08">
        <w:trPr>
          <w:trHeight w:val="260"/>
        </w:trPr>
        <w:tc>
          <w:tcPr>
            <w:tcW w:w="567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7088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"Үш тілді білу- сұранысқа ие болу бәсекеге қабілетті болу" тақырыбындағы мотиваторлар, демотиваторлар, скечтер сериясын әзірлеуді және "ВКонтакте", Facebook Twitter Instagram әлеуметтік желілуріне орналастыруды қамтамасыз ету</w:t>
            </w:r>
          </w:p>
        </w:tc>
        <w:tc>
          <w:tcPr>
            <w:tcW w:w="1547" w:type="dxa"/>
          </w:tcPr>
          <w:p w:rsidR="00BE6C08" w:rsidRPr="00BE6C08" w:rsidRDefault="00BE6C08" w:rsidP="00F60A2F">
            <w:pPr>
              <w:jc w:val="center"/>
              <w:rPr>
                <w:sz w:val="22"/>
                <w:szCs w:val="22"/>
              </w:rPr>
            </w:pPr>
            <w:r w:rsidRPr="00BE6C08">
              <w:rPr>
                <w:sz w:val="22"/>
                <w:szCs w:val="22"/>
                <w:lang w:val="kk-KZ"/>
              </w:rPr>
              <w:t>Тұрақты  негізде</w:t>
            </w:r>
          </w:p>
        </w:tc>
        <w:tc>
          <w:tcPr>
            <w:tcW w:w="1687" w:type="dxa"/>
          </w:tcPr>
          <w:p w:rsidR="00BE6C08" w:rsidRPr="00BE6C08" w:rsidRDefault="00BE6C08" w:rsidP="00F60A2F">
            <w:pPr>
              <w:rPr>
                <w:sz w:val="22"/>
                <w:szCs w:val="22"/>
              </w:rPr>
            </w:pPr>
            <w:r w:rsidRPr="00BE6C08">
              <w:rPr>
                <w:sz w:val="22"/>
                <w:szCs w:val="22"/>
                <w:lang w:val="kk-KZ"/>
              </w:rPr>
              <w:t>Мектеп әкімшілігі</w:t>
            </w:r>
          </w:p>
        </w:tc>
      </w:tr>
      <w:tr w:rsidR="00BE6C08" w:rsidRPr="00BE6C08" w:rsidTr="00BE6C08">
        <w:trPr>
          <w:trHeight w:val="260"/>
        </w:trPr>
        <w:tc>
          <w:tcPr>
            <w:tcW w:w="567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7088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информатика, физика пәні бойынша үш тілде факультативтік сабақтар бағдарламаларын жасап дайындау</w:t>
            </w:r>
          </w:p>
        </w:tc>
        <w:tc>
          <w:tcPr>
            <w:tcW w:w="1547" w:type="dxa"/>
          </w:tcPr>
          <w:p w:rsidR="00BE6C08" w:rsidRPr="00BE6C08" w:rsidRDefault="00BE6C08" w:rsidP="00F60A2F">
            <w:pPr>
              <w:pStyle w:val="a3"/>
              <w:jc w:val="center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Мамыр айында аяқтау</w:t>
            </w:r>
          </w:p>
        </w:tc>
        <w:tc>
          <w:tcPr>
            <w:tcW w:w="1687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Бактыбаева Д.К</w:t>
            </w:r>
          </w:p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Молдашева А.Х</w:t>
            </w:r>
          </w:p>
        </w:tc>
      </w:tr>
      <w:tr w:rsidR="00BE6C08" w:rsidRPr="00BE6C08" w:rsidTr="00BE6C08">
        <w:trPr>
          <w:trHeight w:val="260"/>
        </w:trPr>
        <w:tc>
          <w:tcPr>
            <w:tcW w:w="567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7088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Ағылшын тілін үйрену мақсатында ересектерге арналған "Тілашар" бағдарламаларын жасау</w:t>
            </w:r>
          </w:p>
        </w:tc>
        <w:tc>
          <w:tcPr>
            <w:tcW w:w="1547" w:type="dxa"/>
          </w:tcPr>
          <w:p w:rsidR="00BE6C08" w:rsidRPr="00BE6C08" w:rsidRDefault="00BE6C08" w:rsidP="00F60A2F">
            <w:pPr>
              <w:pStyle w:val="a3"/>
              <w:jc w:val="center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Мамыр айында аяқтау</w:t>
            </w:r>
          </w:p>
        </w:tc>
        <w:tc>
          <w:tcPr>
            <w:tcW w:w="1687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Ағылшын тілі пәні мұғалімдері</w:t>
            </w:r>
          </w:p>
        </w:tc>
      </w:tr>
      <w:tr w:rsidR="00BE6C08" w:rsidRPr="00BE6C08" w:rsidTr="00BE6C08">
        <w:trPr>
          <w:trHeight w:val="260"/>
        </w:trPr>
        <w:tc>
          <w:tcPr>
            <w:tcW w:w="567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7088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Үш тілде оқитын интеративтік және медиалық өнімдерді интернет-ресурстарда орналастыру</w:t>
            </w:r>
          </w:p>
        </w:tc>
        <w:tc>
          <w:tcPr>
            <w:tcW w:w="1547" w:type="dxa"/>
          </w:tcPr>
          <w:p w:rsidR="00BE6C08" w:rsidRPr="00BE6C08" w:rsidRDefault="00BE6C08" w:rsidP="00F60A2F">
            <w:pPr>
              <w:pStyle w:val="a3"/>
              <w:jc w:val="center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тұрақты</w:t>
            </w:r>
          </w:p>
        </w:tc>
        <w:tc>
          <w:tcPr>
            <w:tcW w:w="1687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Мектеп әкімшілігі</w:t>
            </w:r>
          </w:p>
        </w:tc>
      </w:tr>
      <w:tr w:rsidR="00BE6C08" w:rsidRPr="00BE6C08" w:rsidTr="00BE6C08">
        <w:trPr>
          <w:trHeight w:val="260"/>
        </w:trPr>
        <w:tc>
          <w:tcPr>
            <w:tcW w:w="567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7088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Үш тілде білім беруді ілгерілету жөніндегі іс-шаралар бойынша БАҚ-да жарияланатын материалдардың медиа-жоспарын даярлау</w:t>
            </w:r>
          </w:p>
        </w:tc>
        <w:tc>
          <w:tcPr>
            <w:tcW w:w="1547" w:type="dxa"/>
          </w:tcPr>
          <w:p w:rsidR="00BE6C08" w:rsidRPr="00BE6C08" w:rsidRDefault="00BE6C08" w:rsidP="00F60A2F">
            <w:pPr>
              <w:pStyle w:val="a3"/>
              <w:jc w:val="center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Тоқсан сайын</w:t>
            </w:r>
          </w:p>
        </w:tc>
        <w:tc>
          <w:tcPr>
            <w:tcW w:w="1687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Ағылшын тілі пәні мұғалімдері</w:t>
            </w:r>
          </w:p>
        </w:tc>
      </w:tr>
      <w:tr w:rsidR="00BE6C08" w:rsidRPr="00BE6C08" w:rsidTr="00BE6C08">
        <w:trPr>
          <w:trHeight w:val="260"/>
        </w:trPr>
        <w:tc>
          <w:tcPr>
            <w:tcW w:w="567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7088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Үш тілде білім беруді енгізудің бәсекеге қабілеттілікті арттырудың басым факторы ретінде өзектілігі туралы өңірлік баспасөз БАҚ-тарда,ақпараттық агенттіктер таспаларында талдамалық мақалалар, сарапшылардың сұхбаттарын әзірлеуді және орналастыруды қамтамасыз ету</w:t>
            </w:r>
          </w:p>
        </w:tc>
        <w:tc>
          <w:tcPr>
            <w:tcW w:w="1547" w:type="dxa"/>
          </w:tcPr>
          <w:p w:rsidR="00BE6C08" w:rsidRPr="00BE6C08" w:rsidRDefault="00BE6C08" w:rsidP="00F60A2F">
            <w:pPr>
              <w:pStyle w:val="a3"/>
              <w:jc w:val="center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Тоқсан сайын</w:t>
            </w:r>
          </w:p>
        </w:tc>
        <w:tc>
          <w:tcPr>
            <w:tcW w:w="1687" w:type="dxa"/>
          </w:tcPr>
          <w:p w:rsidR="00BE6C08" w:rsidRPr="00BE6C08" w:rsidRDefault="00BE6C08" w:rsidP="00F60A2F">
            <w:pPr>
              <w:rPr>
                <w:sz w:val="22"/>
                <w:szCs w:val="22"/>
              </w:rPr>
            </w:pPr>
            <w:r w:rsidRPr="00BE6C08">
              <w:rPr>
                <w:sz w:val="22"/>
                <w:szCs w:val="22"/>
                <w:lang w:val="kk-KZ"/>
              </w:rPr>
              <w:t>Мектеп әкімшілігі</w:t>
            </w:r>
          </w:p>
        </w:tc>
      </w:tr>
      <w:tr w:rsidR="00BE6C08" w:rsidRPr="00BE6C08" w:rsidTr="00BE6C08">
        <w:trPr>
          <w:trHeight w:val="260"/>
        </w:trPr>
        <w:tc>
          <w:tcPr>
            <w:tcW w:w="567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lastRenderedPageBreak/>
              <w:t>16</w:t>
            </w:r>
          </w:p>
        </w:tc>
        <w:tc>
          <w:tcPr>
            <w:tcW w:w="7088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Педагог және басқару кадрларын даярлау, қайта даярлау және біліктілігін арттыру жоспарларын іске асыру</w:t>
            </w:r>
          </w:p>
        </w:tc>
        <w:tc>
          <w:tcPr>
            <w:tcW w:w="1547" w:type="dxa"/>
          </w:tcPr>
          <w:p w:rsidR="00BE6C08" w:rsidRPr="00BE6C08" w:rsidRDefault="00BE6C08" w:rsidP="00F60A2F">
            <w:pPr>
              <w:pStyle w:val="a3"/>
              <w:jc w:val="center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тұрақты</w:t>
            </w:r>
          </w:p>
        </w:tc>
        <w:tc>
          <w:tcPr>
            <w:tcW w:w="1687" w:type="dxa"/>
          </w:tcPr>
          <w:p w:rsidR="00BE6C08" w:rsidRPr="00BE6C08" w:rsidRDefault="00BE6C08" w:rsidP="00F60A2F">
            <w:pPr>
              <w:rPr>
                <w:sz w:val="22"/>
                <w:szCs w:val="22"/>
              </w:rPr>
            </w:pPr>
            <w:r w:rsidRPr="00BE6C08">
              <w:rPr>
                <w:sz w:val="22"/>
                <w:szCs w:val="22"/>
                <w:lang w:val="kk-KZ"/>
              </w:rPr>
              <w:t>Мектеп әкімшілігі</w:t>
            </w:r>
          </w:p>
        </w:tc>
      </w:tr>
      <w:tr w:rsidR="00BE6C08" w:rsidRPr="00BE6C08" w:rsidTr="00BE6C08">
        <w:trPr>
          <w:trHeight w:val="260"/>
        </w:trPr>
        <w:tc>
          <w:tcPr>
            <w:tcW w:w="567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17</w:t>
            </w:r>
          </w:p>
        </w:tc>
        <w:tc>
          <w:tcPr>
            <w:tcW w:w="7088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Тілдерді қолдану мен дамытудың мемлекеттік бағдарламасын іске асыру барысындағы жетістіктер туралы материалдар сериясын әзірлеу және өңірлік БАҚ-тарда орналастыру</w:t>
            </w:r>
          </w:p>
        </w:tc>
        <w:tc>
          <w:tcPr>
            <w:tcW w:w="1547" w:type="dxa"/>
          </w:tcPr>
          <w:p w:rsidR="00BE6C08" w:rsidRPr="00BE6C08" w:rsidRDefault="00BE6C08" w:rsidP="00F60A2F">
            <w:pPr>
              <w:pStyle w:val="a3"/>
              <w:jc w:val="center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Тұрақты</w:t>
            </w:r>
          </w:p>
        </w:tc>
        <w:tc>
          <w:tcPr>
            <w:tcW w:w="1687" w:type="dxa"/>
          </w:tcPr>
          <w:p w:rsidR="00BE6C08" w:rsidRPr="00BE6C08" w:rsidRDefault="00BE6C08" w:rsidP="00F60A2F">
            <w:pPr>
              <w:rPr>
                <w:sz w:val="22"/>
                <w:szCs w:val="22"/>
              </w:rPr>
            </w:pPr>
            <w:r w:rsidRPr="00BE6C08">
              <w:rPr>
                <w:sz w:val="22"/>
                <w:szCs w:val="22"/>
                <w:lang w:val="kk-KZ"/>
              </w:rPr>
              <w:t>Мектеп әкімшілігі</w:t>
            </w:r>
          </w:p>
        </w:tc>
      </w:tr>
      <w:tr w:rsidR="00BE6C08" w:rsidRPr="00BE6C08" w:rsidTr="00BE6C08">
        <w:trPr>
          <w:trHeight w:val="260"/>
        </w:trPr>
        <w:tc>
          <w:tcPr>
            <w:tcW w:w="567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18</w:t>
            </w:r>
          </w:p>
        </w:tc>
        <w:tc>
          <w:tcPr>
            <w:tcW w:w="7088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Үш тілді- қазақ, орыс және ағылшын тілдерін білуінің негізінде түрлі салаларда жетістіктерге жеткен адамдар туралы танымал интернет ресурстарда материалдар мен хабарламалар жариялануын қамтамасыз ету</w:t>
            </w:r>
          </w:p>
        </w:tc>
        <w:tc>
          <w:tcPr>
            <w:tcW w:w="1547" w:type="dxa"/>
          </w:tcPr>
          <w:p w:rsidR="00BE6C08" w:rsidRPr="00BE6C08" w:rsidRDefault="00BE6C08" w:rsidP="00F60A2F">
            <w:pPr>
              <w:pStyle w:val="a3"/>
              <w:jc w:val="center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Тұрақты</w:t>
            </w:r>
          </w:p>
        </w:tc>
        <w:tc>
          <w:tcPr>
            <w:tcW w:w="1687" w:type="dxa"/>
          </w:tcPr>
          <w:p w:rsidR="00BE6C08" w:rsidRPr="00BE6C08" w:rsidRDefault="00BE6C08" w:rsidP="00F60A2F">
            <w:pPr>
              <w:rPr>
                <w:sz w:val="22"/>
                <w:szCs w:val="22"/>
              </w:rPr>
            </w:pPr>
            <w:r w:rsidRPr="00BE6C08">
              <w:rPr>
                <w:sz w:val="22"/>
                <w:szCs w:val="22"/>
                <w:lang w:val="kk-KZ"/>
              </w:rPr>
              <w:t>Мектеп әкімшілігі</w:t>
            </w:r>
          </w:p>
        </w:tc>
      </w:tr>
      <w:tr w:rsidR="00BE6C08" w:rsidRPr="00BE6C08" w:rsidTr="00BE6C08">
        <w:trPr>
          <w:trHeight w:val="260"/>
        </w:trPr>
        <w:tc>
          <w:tcPr>
            <w:tcW w:w="567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19</w:t>
            </w:r>
          </w:p>
        </w:tc>
        <w:tc>
          <w:tcPr>
            <w:tcW w:w="7088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"Ағылшын тілін-әлемдік мәдениетті, өнерді, ғылымды білудің кілті" деген тақырыпта іс-шаралар өткізу және оларды әлеуметтік желілерде және бейнепорталдарда орналастыруды қамтамасыз ету</w:t>
            </w:r>
          </w:p>
        </w:tc>
        <w:tc>
          <w:tcPr>
            <w:tcW w:w="1547" w:type="dxa"/>
          </w:tcPr>
          <w:p w:rsidR="00BE6C08" w:rsidRPr="00BE6C08" w:rsidRDefault="00BE6C08" w:rsidP="00F60A2F">
            <w:pPr>
              <w:pStyle w:val="a3"/>
              <w:jc w:val="center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2019жылғы  желтоқсанға дейін</w:t>
            </w:r>
          </w:p>
        </w:tc>
        <w:tc>
          <w:tcPr>
            <w:tcW w:w="1687" w:type="dxa"/>
          </w:tcPr>
          <w:p w:rsidR="00BE6C08" w:rsidRPr="00BE6C08" w:rsidRDefault="00BE6C08" w:rsidP="00F60A2F">
            <w:pPr>
              <w:rPr>
                <w:sz w:val="22"/>
                <w:szCs w:val="22"/>
              </w:rPr>
            </w:pPr>
            <w:r w:rsidRPr="00BE6C08">
              <w:rPr>
                <w:sz w:val="22"/>
                <w:szCs w:val="22"/>
                <w:lang w:val="kk-KZ"/>
              </w:rPr>
              <w:t>Мектеп әкімшілігі</w:t>
            </w:r>
          </w:p>
        </w:tc>
      </w:tr>
      <w:tr w:rsidR="00BE6C08" w:rsidRPr="00BE6C08" w:rsidTr="00BE6C08">
        <w:trPr>
          <w:trHeight w:val="260"/>
        </w:trPr>
        <w:tc>
          <w:tcPr>
            <w:tcW w:w="567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7088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Оқыту қазақ тілді емес орта білім беру ұйымдарында қазақ тіліндегі ұйымдарда орыс тілінде іс-шаралар ұйымдастыру</w:t>
            </w:r>
          </w:p>
        </w:tc>
        <w:tc>
          <w:tcPr>
            <w:tcW w:w="1547" w:type="dxa"/>
          </w:tcPr>
          <w:p w:rsidR="00BE6C08" w:rsidRPr="00BE6C08" w:rsidRDefault="00BE6C08" w:rsidP="00F60A2F">
            <w:pPr>
              <w:pStyle w:val="a3"/>
              <w:jc w:val="center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Оқу жылы барысында</w:t>
            </w:r>
          </w:p>
        </w:tc>
        <w:tc>
          <w:tcPr>
            <w:tcW w:w="1687" w:type="dxa"/>
          </w:tcPr>
          <w:p w:rsidR="00BE6C08" w:rsidRPr="00BE6C08" w:rsidRDefault="00BE6C08" w:rsidP="00F60A2F">
            <w:pPr>
              <w:rPr>
                <w:sz w:val="22"/>
                <w:szCs w:val="22"/>
              </w:rPr>
            </w:pPr>
            <w:r w:rsidRPr="00BE6C08">
              <w:rPr>
                <w:sz w:val="22"/>
                <w:szCs w:val="22"/>
                <w:lang w:val="kk-KZ"/>
              </w:rPr>
              <w:t>Мектеп әкімшілігі</w:t>
            </w:r>
          </w:p>
        </w:tc>
      </w:tr>
      <w:tr w:rsidR="00BE6C08" w:rsidRPr="00BE6C08" w:rsidTr="00BE6C08">
        <w:trPr>
          <w:trHeight w:val="260"/>
        </w:trPr>
        <w:tc>
          <w:tcPr>
            <w:tcW w:w="567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21</w:t>
            </w:r>
          </w:p>
        </w:tc>
        <w:tc>
          <w:tcPr>
            <w:tcW w:w="7088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"Тілдерді білу- бәсекеге қабілеттілік талабы" тақырыбында іс-шаралар өткізу, оларды әлеуметтік  желілер мен бейнепорталдарда орналастыруды қамтамсыз ету</w:t>
            </w:r>
          </w:p>
        </w:tc>
        <w:tc>
          <w:tcPr>
            <w:tcW w:w="1547" w:type="dxa"/>
          </w:tcPr>
          <w:p w:rsidR="00BE6C08" w:rsidRPr="00BE6C08" w:rsidRDefault="00BE6C08" w:rsidP="00F60A2F">
            <w:pPr>
              <w:pStyle w:val="a3"/>
              <w:jc w:val="center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2020 жылғы 25 мамырға дейін</w:t>
            </w:r>
          </w:p>
        </w:tc>
        <w:tc>
          <w:tcPr>
            <w:tcW w:w="1687" w:type="dxa"/>
          </w:tcPr>
          <w:p w:rsidR="00BE6C08" w:rsidRPr="00BE6C08" w:rsidRDefault="00BE6C08" w:rsidP="00F60A2F">
            <w:pPr>
              <w:rPr>
                <w:sz w:val="22"/>
                <w:szCs w:val="22"/>
              </w:rPr>
            </w:pPr>
            <w:r w:rsidRPr="00BE6C08">
              <w:rPr>
                <w:sz w:val="22"/>
                <w:szCs w:val="22"/>
                <w:lang w:val="kk-KZ"/>
              </w:rPr>
              <w:t>Мектеп әкімшілігі</w:t>
            </w:r>
          </w:p>
        </w:tc>
      </w:tr>
      <w:tr w:rsidR="00BE6C08" w:rsidRPr="00BE6C08" w:rsidTr="00BE6C08">
        <w:trPr>
          <w:trHeight w:val="499"/>
        </w:trPr>
        <w:tc>
          <w:tcPr>
            <w:tcW w:w="567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22</w:t>
            </w:r>
          </w:p>
        </w:tc>
        <w:tc>
          <w:tcPr>
            <w:tcW w:w="7088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Үш тілде білім беру жағдайында жұмыс жасау үшін білім беру мекемелерін педагог кадрларымен қамтамасыз ету</w:t>
            </w:r>
          </w:p>
        </w:tc>
        <w:tc>
          <w:tcPr>
            <w:tcW w:w="1547" w:type="dxa"/>
          </w:tcPr>
          <w:p w:rsidR="00BE6C08" w:rsidRPr="00BE6C08" w:rsidRDefault="00BE6C08" w:rsidP="00F60A2F">
            <w:pPr>
              <w:pStyle w:val="a3"/>
              <w:jc w:val="center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тұрақты</w:t>
            </w:r>
          </w:p>
        </w:tc>
        <w:tc>
          <w:tcPr>
            <w:tcW w:w="1687" w:type="dxa"/>
          </w:tcPr>
          <w:p w:rsidR="00BE6C08" w:rsidRPr="00BE6C08" w:rsidRDefault="00BE6C08" w:rsidP="00F60A2F">
            <w:pPr>
              <w:rPr>
                <w:sz w:val="22"/>
                <w:szCs w:val="22"/>
              </w:rPr>
            </w:pPr>
            <w:r w:rsidRPr="00BE6C08">
              <w:rPr>
                <w:sz w:val="22"/>
                <w:szCs w:val="22"/>
                <w:lang w:val="kk-KZ"/>
              </w:rPr>
              <w:t>Мектеп әкімшілігі</w:t>
            </w:r>
          </w:p>
        </w:tc>
      </w:tr>
      <w:tr w:rsidR="00BE6C08" w:rsidRPr="00BE6C08" w:rsidTr="00BE6C08">
        <w:trPr>
          <w:trHeight w:val="549"/>
        </w:trPr>
        <w:tc>
          <w:tcPr>
            <w:tcW w:w="567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23</w:t>
            </w:r>
          </w:p>
        </w:tc>
        <w:tc>
          <w:tcPr>
            <w:tcW w:w="7088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Үштілде сабақ беретін пән мұғалімдерінің сабақтарына қатысу</w:t>
            </w:r>
          </w:p>
        </w:tc>
        <w:tc>
          <w:tcPr>
            <w:tcW w:w="1547" w:type="dxa"/>
          </w:tcPr>
          <w:p w:rsidR="00BE6C08" w:rsidRPr="00BE6C08" w:rsidRDefault="00BE6C08" w:rsidP="00F60A2F">
            <w:pPr>
              <w:pStyle w:val="a3"/>
              <w:jc w:val="center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Тоқсанына 1 рет</w:t>
            </w:r>
          </w:p>
        </w:tc>
        <w:tc>
          <w:tcPr>
            <w:tcW w:w="1687" w:type="dxa"/>
          </w:tcPr>
          <w:p w:rsidR="00BE6C08" w:rsidRPr="00BE6C08" w:rsidRDefault="00BE6C08" w:rsidP="00F60A2F">
            <w:pPr>
              <w:rPr>
                <w:sz w:val="22"/>
                <w:szCs w:val="22"/>
              </w:rPr>
            </w:pPr>
            <w:r w:rsidRPr="00BE6C08">
              <w:rPr>
                <w:sz w:val="22"/>
                <w:szCs w:val="22"/>
                <w:lang w:val="kk-KZ"/>
              </w:rPr>
              <w:t>Мектеп әкімшілігі</w:t>
            </w:r>
          </w:p>
        </w:tc>
      </w:tr>
      <w:tr w:rsidR="00BE6C08" w:rsidRPr="00BE6C08" w:rsidTr="00BE6C08">
        <w:trPr>
          <w:trHeight w:val="699"/>
        </w:trPr>
        <w:tc>
          <w:tcPr>
            <w:tcW w:w="567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24</w:t>
            </w:r>
          </w:p>
        </w:tc>
        <w:tc>
          <w:tcPr>
            <w:tcW w:w="7088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"Үш тілде білім беруді дамытудың 2015-2020 жылдарға арналған жол картасы" бағдарламасының орындалуы туралы семинарлар өткізу/ "Көп тіл білу-заман талабы" т.б/</w:t>
            </w:r>
          </w:p>
        </w:tc>
        <w:tc>
          <w:tcPr>
            <w:tcW w:w="1547" w:type="dxa"/>
          </w:tcPr>
          <w:p w:rsidR="00BE6C08" w:rsidRPr="00BE6C08" w:rsidRDefault="00BE6C08" w:rsidP="00F60A2F">
            <w:pPr>
              <w:pStyle w:val="a3"/>
              <w:jc w:val="center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Тоқсан сайын</w:t>
            </w:r>
          </w:p>
        </w:tc>
        <w:tc>
          <w:tcPr>
            <w:tcW w:w="1687" w:type="dxa"/>
          </w:tcPr>
          <w:p w:rsidR="00BE6C08" w:rsidRPr="00BE6C08" w:rsidRDefault="00BE6C08" w:rsidP="00F60A2F">
            <w:pPr>
              <w:rPr>
                <w:sz w:val="22"/>
                <w:szCs w:val="22"/>
              </w:rPr>
            </w:pPr>
            <w:r w:rsidRPr="00BE6C08">
              <w:rPr>
                <w:sz w:val="22"/>
                <w:szCs w:val="22"/>
                <w:lang w:val="kk-KZ"/>
              </w:rPr>
              <w:t>Мектеп әкімшілігі</w:t>
            </w:r>
          </w:p>
        </w:tc>
      </w:tr>
      <w:tr w:rsidR="00BE6C08" w:rsidRPr="00BE6C08" w:rsidTr="00BE6C08">
        <w:trPr>
          <w:trHeight w:val="539"/>
        </w:trPr>
        <w:tc>
          <w:tcPr>
            <w:tcW w:w="567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7088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«Білім берудің жаһандану жағдайында үш тілді оқыту арқылы тұлғаның көшбасшылық әлеуетін дамыту»  облыстық эксперимент жоспарын жүзеге асыруы.</w:t>
            </w:r>
          </w:p>
        </w:tc>
        <w:tc>
          <w:tcPr>
            <w:tcW w:w="1547" w:type="dxa"/>
          </w:tcPr>
          <w:p w:rsidR="00BE6C08" w:rsidRPr="00BE6C08" w:rsidRDefault="00BE6C08" w:rsidP="00F60A2F">
            <w:pPr>
              <w:pStyle w:val="a3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Оқу жыл барысында</w:t>
            </w:r>
          </w:p>
        </w:tc>
        <w:tc>
          <w:tcPr>
            <w:tcW w:w="1687" w:type="dxa"/>
          </w:tcPr>
          <w:p w:rsidR="00BE6C08" w:rsidRPr="00BE6C08" w:rsidRDefault="00BE6C08" w:rsidP="00F60A2F">
            <w:pPr>
              <w:rPr>
                <w:sz w:val="22"/>
                <w:szCs w:val="22"/>
              </w:rPr>
            </w:pPr>
            <w:r w:rsidRPr="00BE6C08">
              <w:rPr>
                <w:sz w:val="22"/>
                <w:szCs w:val="22"/>
                <w:lang w:val="kk-KZ"/>
              </w:rPr>
              <w:t>Мектеп әкімшілігі</w:t>
            </w:r>
          </w:p>
        </w:tc>
      </w:tr>
      <w:tr w:rsidR="00BE6C08" w:rsidRPr="00BE6C08" w:rsidTr="00BE6C08">
        <w:trPr>
          <w:trHeight w:val="539"/>
        </w:trPr>
        <w:tc>
          <w:tcPr>
            <w:tcW w:w="567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26</w:t>
            </w:r>
          </w:p>
        </w:tc>
        <w:tc>
          <w:tcPr>
            <w:tcW w:w="7088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Физика және информатика пәндерінің берілуін зерделеу</w:t>
            </w:r>
          </w:p>
        </w:tc>
        <w:tc>
          <w:tcPr>
            <w:tcW w:w="1547" w:type="dxa"/>
          </w:tcPr>
          <w:p w:rsidR="00BE6C08" w:rsidRPr="00BE6C08" w:rsidRDefault="00BE6C08" w:rsidP="00F60A2F">
            <w:pPr>
              <w:pStyle w:val="a3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 xml:space="preserve">Ақпан </w:t>
            </w:r>
          </w:p>
        </w:tc>
        <w:tc>
          <w:tcPr>
            <w:tcW w:w="1687" w:type="dxa"/>
          </w:tcPr>
          <w:p w:rsidR="00BE6C08" w:rsidRPr="00BE6C08" w:rsidRDefault="00BE6C08" w:rsidP="00F60A2F">
            <w:pPr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Мектеп әкімшілігі</w:t>
            </w:r>
          </w:p>
        </w:tc>
      </w:tr>
      <w:tr w:rsidR="00BE6C08" w:rsidRPr="00BE6C08" w:rsidTr="00BE6C08">
        <w:trPr>
          <w:trHeight w:val="539"/>
        </w:trPr>
        <w:tc>
          <w:tcPr>
            <w:tcW w:w="567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27</w:t>
            </w:r>
          </w:p>
        </w:tc>
        <w:tc>
          <w:tcPr>
            <w:tcW w:w="7088" w:type="dxa"/>
          </w:tcPr>
          <w:p w:rsidR="00BE6C08" w:rsidRPr="00BE6C08" w:rsidRDefault="00BE6C08" w:rsidP="00F60A2F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Үш тілділік бойынша құжаттар тексеру</w:t>
            </w:r>
          </w:p>
        </w:tc>
        <w:tc>
          <w:tcPr>
            <w:tcW w:w="1547" w:type="dxa"/>
          </w:tcPr>
          <w:p w:rsidR="00BE6C08" w:rsidRPr="00BE6C08" w:rsidRDefault="00BE6C08" w:rsidP="00F60A2F">
            <w:pPr>
              <w:pStyle w:val="a3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Желтоқсан</w:t>
            </w:r>
          </w:p>
          <w:p w:rsidR="00BE6C08" w:rsidRPr="00BE6C08" w:rsidRDefault="00BE6C08" w:rsidP="00F60A2F">
            <w:pPr>
              <w:pStyle w:val="a3"/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 xml:space="preserve">Сәуір </w:t>
            </w:r>
          </w:p>
        </w:tc>
        <w:tc>
          <w:tcPr>
            <w:tcW w:w="1687" w:type="dxa"/>
          </w:tcPr>
          <w:p w:rsidR="00BE6C08" w:rsidRPr="00BE6C08" w:rsidRDefault="00BE6C08" w:rsidP="00F60A2F">
            <w:pPr>
              <w:rPr>
                <w:sz w:val="22"/>
                <w:szCs w:val="22"/>
                <w:lang w:val="kk-KZ"/>
              </w:rPr>
            </w:pPr>
            <w:r w:rsidRPr="00BE6C08">
              <w:rPr>
                <w:sz w:val="22"/>
                <w:szCs w:val="22"/>
                <w:lang w:val="kk-KZ"/>
              </w:rPr>
              <w:t>Мусина А.Н.</w:t>
            </w:r>
          </w:p>
        </w:tc>
      </w:tr>
    </w:tbl>
    <w:p w:rsidR="00BE6C08" w:rsidRPr="00BE6C08" w:rsidRDefault="00BE6C08" w:rsidP="00BE6C08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FC4073" w:rsidRPr="00BE6C08" w:rsidRDefault="00FC4073"/>
    <w:sectPr w:rsidR="00FC4073" w:rsidRPr="00BE6C08" w:rsidSect="00BE6C0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E6C08"/>
    <w:rsid w:val="00BE6C08"/>
    <w:rsid w:val="00FC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6C0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E6C08"/>
  </w:style>
  <w:style w:type="table" w:styleId="a5">
    <w:name w:val="Table Grid"/>
    <w:basedOn w:val="a1"/>
    <w:uiPriority w:val="39"/>
    <w:rsid w:val="00BE6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2020-01-22T11:16:00Z</dcterms:created>
  <dcterms:modified xsi:type="dcterms:W3CDTF">2020-01-22T11:18:00Z</dcterms:modified>
</cp:coreProperties>
</file>